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DAA5" w14:textId="77777777" w:rsidR="00EA4725" w:rsidRPr="00441372" w:rsidRDefault="00DB6DF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17CFB" w14:paraId="5013B19D" w14:textId="77777777" w:rsidTr="00F3021D">
        <w:tc>
          <w:tcPr>
            <w:tcW w:w="707" w:type="dxa"/>
            <w:tcBorders>
              <w:bottom w:val="single" w:sz="6" w:space="0" w:color="auto"/>
            </w:tcBorders>
            <w:shd w:val="clear" w:color="auto" w:fill="auto"/>
          </w:tcPr>
          <w:p w14:paraId="1A55C33C" w14:textId="77777777" w:rsidR="00EA4725" w:rsidRPr="00441372" w:rsidRDefault="00DB6DF3" w:rsidP="00441372">
            <w:pPr>
              <w:spacing w:before="120" w:after="120"/>
              <w:jc w:val="left"/>
            </w:pPr>
            <w:r w:rsidRPr="00441372">
              <w:rPr>
                <w:b/>
              </w:rPr>
              <w:t>1.</w:t>
            </w:r>
          </w:p>
        </w:tc>
        <w:tc>
          <w:tcPr>
            <w:tcW w:w="8320" w:type="dxa"/>
            <w:tcBorders>
              <w:bottom w:val="single" w:sz="6" w:space="0" w:color="auto"/>
            </w:tcBorders>
            <w:shd w:val="clear" w:color="auto" w:fill="auto"/>
          </w:tcPr>
          <w:p w14:paraId="672F9FB9" w14:textId="77777777" w:rsidR="00EA4725" w:rsidRPr="00441372" w:rsidRDefault="00DB6DF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290F6EA0" w14:textId="77777777" w:rsidR="00EA4725" w:rsidRPr="00441372" w:rsidRDefault="00DB6DF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17CFB" w14:paraId="370C5387" w14:textId="77777777" w:rsidTr="00F3021D">
        <w:tc>
          <w:tcPr>
            <w:tcW w:w="707" w:type="dxa"/>
            <w:tcBorders>
              <w:top w:val="single" w:sz="6" w:space="0" w:color="auto"/>
              <w:bottom w:val="single" w:sz="6" w:space="0" w:color="auto"/>
            </w:tcBorders>
            <w:shd w:val="clear" w:color="auto" w:fill="auto"/>
          </w:tcPr>
          <w:p w14:paraId="1E91A470" w14:textId="77777777" w:rsidR="00EA4725" w:rsidRPr="00441372" w:rsidRDefault="00DB6DF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45E0C57" w14:textId="77777777" w:rsidR="00EA4725" w:rsidRPr="00441372" w:rsidRDefault="00DB6DF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517CFB" w14:paraId="11D57F3F" w14:textId="77777777" w:rsidTr="00F3021D">
        <w:tc>
          <w:tcPr>
            <w:tcW w:w="707" w:type="dxa"/>
            <w:tcBorders>
              <w:top w:val="single" w:sz="6" w:space="0" w:color="auto"/>
              <w:bottom w:val="single" w:sz="6" w:space="0" w:color="auto"/>
            </w:tcBorders>
            <w:shd w:val="clear" w:color="auto" w:fill="auto"/>
          </w:tcPr>
          <w:p w14:paraId="6EED276D" w14:textId="77777777" w:rsidR="00EA4725" w:rsidRPr="00441372" w:rsidRDefault="00DB6DF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B0E6215" w14:textId="77777777" w:rsidR="00EA4725" w:rsidRPr="00441372" w:rsidRDefault="00DB6DF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table grapes</w:t>
            </w:r>
            <w:bookmarkEnd w:id="7"/>
          </w:p>
        </w:tc>
      </w:tr>
      <w:tr w:rsidR="00517CFB" w14:paraId="088FAFD9" w14:textId="77777777" w:rsidTr="00F3021D">
        <w:tc>
          <w:tcPr>
            <w:tcW w:w="707" w:type="dxa"/>
            <w:tcBorders>
              <w:top w:val="single" w:sz="6" w:space="0" w:color="auto"/>
              <w:bottom w:val="single" w:sz="6" w:space="0" w:color="auto"/>
            </w:tcBorders>
            <w:shd w:val="clear" w:color="auto" w:fill="auto"/>
          </w:tcPr>
          <w:p w14:paraId="467F4F88" w14:textId="77777777" w:rsidR="00EA4725" w:rsidRPr="00441372" w:rsidRDefault="00DB6DF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D1ADE5D" w14:textId="77777777" w:rsidR="00EA4725" w:rsidRPr="00441372" w:rsidRDefault="00DB6DF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AD153FA" w14:textId="77777777" w:rsidR="00EA4725" w:rsidRPr="00441372" w:rsidRDefault="00DB6DF3" w:rsidP="00441372">
            <w:pPr>
              <w:spacing w:after="120"/>
              <w:ind w:left="607" w:hanging="607"/>
              <w:rPr>
                <w:b/>
              </w:rPr>
            </w:pPr>
            <w:r w:rsidRPr="00441372">
              <w:rPr>
                <w:b/>
              </w:rPr>
              <w:t>[</w:t>
            </w:r>
            <w:bookmarkStart w:id="9" w:name="sps4b"/>
            <w:r w:rsidRPr="00441372">
              <w:rPr>
                <w:b/>
              </w:rPr>
              <w:t> </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B8F6E85" w14:textId="77777777" w:rsidR="00EA4725" w:rsidRPr="00441372" w:rsidRDefault="00DB6DF3"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Chile; Korea, Republic of; United States of America</w:t>
            </w:r>
            <w:bookmarkEnd w:id="14"/>
          </w:p>
        </w:tc>
      </w:tr>
      <w:tr w:rsidR="00517CFB" w14:paraId="1A2FF5E1" w14:textId="77777777" w:rsidTr="00F3021D">
        <w:tc>
          <w:tcPr>
            <w:tcW w:w="707" w:type="dxa"/>
            <w:tcBorders>
              <w:top w:val="single" w:sz="6" w:space="0" w:color="auto"/>
              <w:bottom w:val="single" w:sz="6" w:space="0" w:color="auto"/>
            </w:tcBorders>
            <w:shd w:val="clear" w:color="auto" w:fill="auto"/>
          </w:tcPr>
          <w:p w14:paraId="0B59CEE8" w14:textId="77777777" w:rsidR="00EA4725" w:rsidRPr="00441372" w:rsidRDefault="00DB6DF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F63612B" w14:textId="77777777" w:rsidR="00EA4725" w:rsidRPr="00441372" w:rsidRDefault="00DB6DF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Ministry for Primary Industries Standard 152.02: Importation and Clearance of Fresh Fruit and Vegetables into New Zealand</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391</w:t>
            </w:r>
            <w:bookmarkEnd w:id="20"/>
          </w:p>
          <w:bookmarkStart w:id="21" w:name="sps5d"/>
          <w:p w14:paraId="72935BA6" w14:textId="77777777" w:rsidR="00EA4725" w:rsidRPr="00441372" w:rsidRDefault="00DB6DF3" w:rsidP="00441372">
            <w:pPr>
              <w:spacing w:after="120"/>
            </w:pPr>
            <w:r>
              <w:fldChar w:fldCharType="begin"/>
            </w:r>
            <w:r>
              <w:instrText xml:space="preserve"> HYPERLINK "https://members.wto.org/crnattachments/2022/SPS/NZL/22_6934_00_e.pdf" \t "_blank" </w:instrText>
            </w:r>
            <w:r>
              <w:fldChar w:fldCharType="separate"/>
            </w:r>
            <w:r w:rsidRPr="00441372">
              <w:rPr>
                <w:color w:val="0000FF"/>
                <w:u w:val="single"/>
              </w:rPr>
              <w:t>https://members.wto.org/crnattachments/2022/SPS/NZL/22_6934_00_e.pdf</w:t>
            </w:r>
            <w:r>
              <w:rPr>
                <w:color w:val="0000FF"/>
                <w:u w:val="single"/>
              </w:rPr>
              <w:fldChar w:fldCharType="end"/>
            </w:r>
            <w:bookmarkEnd w:id="21"/>
          </w:p>
        </w:tc>
      </w:tr>
      <w:tr w:rsidR="00517CFB" w14:paraId="5F7BA832" w14:textId="77777777" w:rsidTr="00F3021D">
        <w:tc>
          <w:tcPr>
            <w:tcW w:w="707" w:type="dxa"/>
            <w:tcBorders>
              <w:top w:val="single" w:sz="6" w:space="0" w:color="auto"/>
              <w:bottom w:val="single" w:sz="6" w:space="0" w:color="auto"/>
            </w:tcBorders>
            <w:shd w:val="clear" w:color="auto" w:fill="auto"/>
          </w:tcPr>
          <w:p w14:paraId="3CF874E8" w14:textId="77777777" w:rsidR="00EA4725" w:rsidRPr="00441372" w:rsidRDefault="00DB6DF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A9BCA7" w14:textId="77777777" w:rsidR="00EA4725" w:rsidRPr="00441372" w:rsidRDefault="00DB6DF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MPI is proposing to change the phytosanitary measure required for importing table grapes from the Republic of Korea, from pest free area to appropriate pest control activities.</w:t>
            </w:r>
          </w:p>
          <w:p w14:paraId="64B71A5F" w14:textId="77777777" w:rsidR="00CB7C49" w:rsidRPr="0065690F" w:rsidRDefault="00DB6DF3" w:rsidP="00441372">
            <w:pPr>
              <w:spacing w:before="120" w:after="120"/>
            </w:pPr>
            <w:r w:rsidRPr="0065690F">
              <w:t>MPI is also proposing the addition of new phytosanitary treatment options for importing table grapes from Chile (cold treatment) and California, United States of America (cold treatment, combined ozone fumigation and cold treatment, and an additional methyl bromide schedule).</w:t>
            </w:r>
            <w:bookmarkEnd w:id="23"/>
          </w:p>
        </w:tc>
      </w:tr>
      <w:tr w:rsidR="00517CFB" w14:paraId="49FC5B89" w14:textId="77777777" w:rsidTr="00F3021D">
        <w:tc>
          <w:tcPr>
            <w:tcW w:w="707" w:type="dxa"/>
            <w:tcBorders>
              <w:top w:val="single" w:sz="6" w:space="0" w:color="auto"/>
              <w:bottom w:val="single" w:sz="6" w:space="0" w:color="auto"/>
            </w:tcBorders>
            <w:shd w:val="clear" w:color="auto" w:fill="auto"/>
          </w:tcPr>
          <w:p w14:paraId="25F05F68" w14:textId="77777777" w:rsidR="00EA4725" w:rsidRPr="00441372" w:rsidRDefault="00DB6DF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188D913" w14:textId="77777777" w:rsidR="00EA4725" w:rsidRPr="00441372" w:rsidRDefault="00DB6DF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17CFB" w14:paraId="3C1D0B51" w14:textId="77777777" w:rsidTr="00F3021D">
        <w:tc>
          <w:tcPr>
            <w:tcW w:w="707" w:type="dxa"/>
            <w:tcBorders>
              <w:top w:val="single" w:sz="6" w:space="0" w:color="auto"/>
              <w:bottom w:val="single" w:sz="6" w:space="0" w:color="auto"/>
            </w:tcBorders>
            <w:shd w:val="clear" w:color="auto" w:fill="auto"/>
          </w:tcPr>
          <w:p w14:paraId="715061FF" w14:textId="77777777" w:rsidR="00EA4725" w:rsidRPr="00441372" w:rsidRDefault="00DB6DF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3CC5B90" w14:textId="77777777" w:rsidR="00EA4725" w:rsidRPr="00441372" w:rsidRDefault="00DB6DF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1E17AC1" w14:textId="77777777" w:rsidR="00EA4725" w:rsidRPr="00441372" w:rsidRDefault="00DB6DF3"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22F16FB" w14:textId="77777777" w:rsidR="00EA4725" w:rsidRPr="00441372" w:rsidRDefault="00DB6DF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915EFE" w14:textId="77777777" w:rsidR="00EA4725" w:rsidRPr="00441372" w:rsidRDefault="00DB6DF3"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w:t>
            </w:r>
            <w:r w:rsidR="00C83ED5">
              <w:t> </w:t>
            </w:r>
            <w:r w:rsidRPr="0065690F">
              <w:t>Nos.</w:t>
            </w:r>
            <w:r w:rsidR="00C83ED5">
              <w:t> </w:t>
            </w:r>
            <w:r w:rsidRPr="0065690F">
              <w:t>24 and 28</w:t>
            </w:r>
            <w:bookmarkEnd w:id="45"/>
          </w:p>
          <w:p w14:paraId="5AF61EE0" w14:textId="77777777" w:rsidR="00EA4725" w:rsidRPr="00441372" w:rsidRDefault="00DB6DF3"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F0B57BC" w14:textId="77777777" w:rsidR="00EA4725" w:rsidRPr="00441372" w:rsidRDefault="00DB6DF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1319166" w14:textId="77777777" w:rsidR="00EA4725" w:rsidRPr="00441372" w:rsidRDefault="00DB6DF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5A3E88C" w14:textId="77777777" w:rsidR="00EA4725" w:rsidRPr="00441372" w:rsidRDefault="00DB6DF3" w:rsidP="00C83ED5">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517CFB" w14:paraId="1F914FD5" w14:textId="77777777" w:rsidTr="00F3021D">
        <w:tc>
          <w:tcPr>
            <w:tcW w:w="707" w:type="dxa"/>
            <w:tcBorders>
              <w:top w:val="single" w:sz="6" w:space="0" w:color="auto"/>
              <w:bottom w:val="single" w:sz="6" w:space="0" w:color="auto"/>
            </w:tcBorders>
            <w:shd w:val="clear" w:color="auto" w:fill="auto"/>
          </w:tcPr>
          <w:p w14:paraId="4147EEB4" w14:textId="77777777" w:rsidR="00EA4725" w:rsidRPr="00441372" w:rsidRDefault="00DB6DF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F9D45C8" w14:textId="77777777" w:rsidR="00C83ED5" w:rsidRDefault="00DB6DF3"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4F8AF40E" w14:textId="77777777" w:rsidR="00EA4725" w:rsidRPr="006308C5" w:rsidRDefault="00DB6DF3" w:rsidP="00441372">
            <w:pPr>
              <w:spacing w:before="120"/>
            </w:pPr>
            <w:r w:rsidRPr="0065690F">
              <w:rPr>
                <w:i/>
                <w:iCs/>
              </w:rPr>
              <w:t xml:space="preserve">- </w:t>
            </w:r>
            <w:r w:rsidRPr="006308C5">
              <w:t>Commodity Sub-class: Fresh Fruit/Vegetables Table grapes, (</w:t>
            </w:r>
            <w:r w:rsidRPr="006308C5">
              <w:rPr>
                <w:i/>
                <w:iCs/>
              </w:rPr>
              <w:t>Vitis vinifera L</w:t>
            </w:r>
            <w:r w:rsidRPr="006308C5">
              <w:t xml:space="preserve">., </w:t>
            </w:r>
            <w:r w:rsidRPr="006308C5">
              <w:rPr>
                <w:i/>
                <w:iCs/>
              </w:rPr>
              <w:t>Vitis labrusca L</w:t>
            </w:r>
            <w:r w:rsidRPr="006308C5">
              <w:t xml:space="preserve">. and </w:t>
            </w:r>
            <w:r w:rsidRPr="006308C5">
              <w:rPr>
                <w:i/>
                <w:iCs/>
              </w:rPr>
              <w:t>Vitis labruscana L</w:t>
            </w:r>
            <w:r w:rsidRPr="006308C5">
              <w:t>.) from the Republic of Korea</w:t>
            </w:r>
          </w:p>
          <w:p w14:paraId="20C1943B" w14:textId="77777777" w:rsidR="00CB7C49" w:rsidRPr="0065690F" w:rsidRDefault="0058480C" w:rsidP="006308C5">
            <w:pPr>
              <w:spacing w:after="120"/>
            </w:pPr>
            <w:hyperlink r:id="rId7" w:history="1">
              <w:r w:rsidR="00DB6DF3" w:rsidRPr="0065690F">
                <w:rPr>
                  <w:color w:val="0000FF"/>
                  <w:u w:val="single"/>
                </w:rPr>
                <w:t>https://members.wto.org/crnattachments/2022/SPS/NZL/22_6934_01_e.pdf</w:t>
              </w:r>
            </w:hyperlink>
          </w:p>
          <w:p w14:paraId="3D60586D" w14:textId="77777777" w:rsidR="00CB7C49" w:rsidRPr="006308C5" w:rsidRDefault="00DB6DF3" w:rsidP="00441372">
            <w:r w:rsidRPr="006308C5">
              <w:t>- Commodity Sub-class: Fresh Fruit/Vegetables Table grapes, (</w:t>
            </w:r>
            <w:r w:rsidRPr="006308C5">
              <w:rPr>
                <w:i/>
                <w:iCs/>
              </w:rPr>
              <w:t>Vitis vinifera</w:t>
            </w:r>
            <w:r w:rsidRPr="006308C5">
              <w:t>) from the United States of America – State of California</w:t>
            </w:r>
          </w:p>
          <w:p w14:paraId="342D21E5" w14:textId="77777777" w:rsidR="00CB7C49" w:rsidRPr="0065690F" w:rsidRDefault="0058480C" w:rsidP="006308C5">
            <w:pPr>
              <w:spacing w:after="120"/>
            </w:pPr>
            <w:hyperlink r:id="rId8" w:history="1">
              <w:r w:rsidR="00DB6DF3" w:rsidRPr="0065690F">
                <w:rPr>
                  <w:color w:val="0000FF"/>
                  <w:u w:val="single"/>
                </w:rPr>
                <w:t>https://members.wto.org/crnattachments/2022/SPS/NZL/22_6934_02_e.pdf</w:t>
              </w:r>
            </w:hyperlink>
          </w:p>
          <w:p w14:paraId="427A0EEE" w14:textId="77777777" w:rsidR="00CB7C49" w:rsidRPr="006308C5" w:rsidRDefault="00DB6DF3" w:rsidP="00441372">
            <w:r w:rsidRPr="006308C5">
              <w:t xml:space="preserve">- Risk Management Proposal: Additional phytosanitary treatments to manage </w:t>
            </w:r>
            <w:r w:rsidRPr="006308C5">
              <w:rPr>
                <w:i/>
                <w:iCs/>
              </w:rPr>
              <w:t>Drosophila suzukii</w:t>
            </w:r>
            <w:r w:rsidRPr="006308C5">
              <w:t xml:space="preserve">, </w:t>
            </w:r>
            <w:r w:rsidRPr="006308C5">
              <w:rPr>
                <w:i/>
                <w:iCs/>
              </w:rPr>
              <w:t>Guignardia bidwellii</w:t>
            </w:r>
            <w:r w:rsidRPr="006308C5">
              <w:t xml:space="preserve">, </w:t>
            </w:r>
            <w:r w:rsidRPr="006308C5">
              <w:rPr>
                <w:i/>
                <w:iCs/>
              </w:rPr>
              <w:t>Latrodectus</w:t>
            </w:r>
            <w:r w:rsidRPr="006308C5">
              <w:t xml:space="preserve"> spp. and </w:t>
            </w:r>
            <w:r w:rsidRPr="006308C5">
              <w:rPr>
                <w:i/>
                <w:iCs/>
              </w:rPr>
              <w:t>Lobesia botrana</w:t>
            </w:r>
            <w:r w:rsidRPr="006308C5">
              <w:t xml:space="preserve"> on fresh table grapes</w:t>
            </w:r>
          </w:p>
          <w:p w14:paraId="5F9B97E7" w14:textId="77777777" w:rsidR="00CB7C49" w:rsidRPr="0065690F" w:rsidRDefault="0058480C" w:rsidP="00441372">
            <w:hyperlink r:id="rId9" w:history="1">
              <w:r w:rsidR="00DB6DF3" w:rsidRPr="0065690F">
                <w:rPr>
                  <w:color w:val="0000FF"/>
                  <w:u w:val="single"/>
                </w:rPr>
                <w:t>https://members.wto.org/crnattachments/2022/SPS/NZL/22_6934_03_e.pdf</w:t>
              </w:r>
            </w:hyperlink>
          </w:p>
          <w:bookmarkEnd w:id="56"/>
          <w:p w14:paraId="6F1F51C8" w14:textId="77777777" w:rsidR="00CB7C49" w:rsidRPr="0065690F" w:rsidRDefault="00DB6DF3" w:rsidP="00441372">
            <w:pPr>
              <w:spacing w:after="120"/>
            </w:pPr>
            <w:r w:rsidRPr="0065690F">
              <w:rPr>
                <w:bCs/>
              </w:rPr>
              <w:t xml:space="preserve"> </w:t>
            </w:r>
            <w:bookmarkStart w:id="57" w:name="sps9b"/>
            <w:r w:rsidRPr="0065690F">
              <w:rPr>
                <w:bCs/>
              </w:rPr>
              <w:t>(available in English)</w:t>
            </w:r>
            <w:bookmarkEnd w:id="57"/>
          </w:p>
        </w:tc>
      </w:tr>
      <w:tr w:rsidR="00517CFB" w14:paraId="1618F507" w14:textId="77777777" w:rsidTr="00F3021D">
        <w:tc>
          <w:tcPr>
            <w:tcW w:w="707" w:type="dxa"/>
            <w:tcBorders>
              <w:top w:val="single" w:sz="6" w:space="0" w:color="auto"/>
              <w:bottom w:val="single" w:sz="6" w:space="0" w:color="auto"/>
            </w:tcBorders>
            <w:shd w:val="clear" w:color="auto" w:fill="auto"/>
          </w:tcPr>
          <w:p w14:paraId="24B060B1" w14:textId="77777777" w:rsidR="00EA4725" w:rsidRPr="00441372" w:rsidRDefault="00DB6DF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D7A36A0" w14:textId="77777777" w:rsidR="00EA4725" w:rsidRPr="00441372" w:rsidRDefault="00DB6DF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31 January 2023</w:t>
            </w:r>
            <w:bookmarkEnd w:id="59"/>
          </w:p>
          <w:p w14:paraId="748E672C" w14:textId="77777777" w:rsidR="00EA4725" w:rsidRPr="00441372" w:rsidRDefault="00DB6DF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31 January 2023</w:t>
            </w:r>
            <w:bookmarkEnd w:id="61"/>
          </w:p>
        </w:tc>
      </w:tr>
      <w:tr w:rsidR="00517CFB" w14:paraId="5AE1D88D" w14:textId="77777777" w:rsidTr="00F3021D">
        <w:tc>
          <w:tcPr>
            <w:tcW w:w="707" w:type="dxa"/>
            <w:tcBorders>
              <w:top w:val="single" w:sz="6" w:space="0" w:color="auto"/>
              <w:bottom w:val="single" w:sz="6" w:space="0" w:color="auto"/>
            </w:tcBorders>
            <w:shd w:val="clear" w:color="auto" w:fill="auto"/>
          </w:tcPr>
          <w:p w14:paraId="567CD2B3" w14:textId="77777777" w:rsidR="00EA4725" w:rsidRPr="00441372" w:rsidRDefault="00DB6DF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DAC0FF9" w14:textId="77777777" w:rsidR="00EA4725" w:rsidRPr="00441372" w:rsidRDefault="00DB6DF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31 January 2023</w:t>
            </w:r>
            <w:bookmarkEnd w:id="65"/>
          </w:p>
          <w:p w14:paraId="1CED6900" w14:textId="77777777" w:rsidR="00EA4725" w:rsidRPr="00441372" w:rsidRDefault="00DB6DF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17CFB" w14:paraId="363B0C64" w14:textId="77777777" w:rsidTr="00F3021D">
        <w:tc>
          <w:tcPr>
            <w:tcW w:w="707" w:type="dxa"/>
            <w:tcBorders>
              <w:top w:val="single" w:sz="6" w:space="0" w:color="auto"/>
              <w:bottom w:val="single" w:sz="6" w:space="0" w:color="auto"/>
            </w:tcBorders>
            <w:shd w:val="clear" w:color="auto" w:fill="auto"/>
          </w:tcPr>
          <w:p w14:paraId="253D71DD" w14:textId="77777777" w:rsidR="00EA4725" w:rsidRPr="00441372" w:rsidRDefault="00DB6DF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146008E" w14:textId="77777777" w:rsidR="00EA4725" w:rsidRPr="00441372" w:rsidRDefault="00DB6DF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00C83ED5">
              <w:t>25</w:t>
            </w:r>
            <w:r w:rsidRPr="0065690F">
              <w:t xml:space="preserve"> December 2022</w:t>
            </w:r>
            <w:bookmarkEnd w:id="72"/>
          </w:p>
          <w:p w14:paraId="35901630" w14:textId="77777777" w:rsidR="00EA4725" w:rsidRPr="00441372" w:rsidRDefault="00DB6DF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3AFF7AA" w14:textId="77777777" w:rsidR="00CB7C49" w:rsidRPr="0065690F" w:rsidRDefault="00DB6DF3" w:rsidP="00441372">
            <w:r w:rsidRPr="0065690F">
              <w:t>Sally Griffin, Coordinator, SPS New Zealand, PO Box 2526, Wellington, New Zealand. Tel:</w:t>
            </w:r>
            <w:r>
              <w:t> </w:t>
            </w:r>
            <w:r w:rsidRPr="0065690F">
              <w:t xml:space="preserve">+(64 4) 894 0431; Fax: +(64 4) 894 0733; E-mail: </w:t>
            </w:r>
            <w:hyperlink r:id="rId10" w:history="1">
              <w:r w:rsidRPr="0065690F">
                <w:rPr>
                  <w:color w:val="0000FF"/>
                  <w:u w:val="single"/>
                </w:rPr>
                <w:t>sps@mpi.govt.nz</w:t>
              </w:r>
            </w:hyperlink>
          </w:p>
          <w:p w14:paraId="40BD38DB" w14:textId="77777777" w:rsidR="00CB7C49" w:rsidRPr="0065690F" w:rsidRDefault="00DB6DF3" w:rsidP="00441372">
            <w:pPr>
              <w:spacing w:after="120"/>
            </w:pPr>
            <w:r w:rsidRPr="0065690F">
              <w:t>Website:</w:t>
            </w:r>
            <w:r>
              <w:t> </w:t>
            </w:r>
            <w:hyperlink r:id="rId11" w:history="1">
              <w:r w:rsidRPr="0065690F">
                <w:rPr>
                  <w:color w:val="0000FF"/>
                  <w:u w:val="single"/>
                </w:rPr>
                <w:t>https://www.mpi.govt.nz/importing/overview/access-and-trade-into-new-zealand/world-trade-organization-notifications/</w:t>
              </w:r>
            </w:hyperlink>
            <w:bookmarkEnd w:id="79"/>
          </w:p>
        </w:tc>
      </w:tr>
      <w:tr w:rsidR="00517CFB" w14:paraId="0DC05F36" w14:textId="77777777" w:rsidTr="00F3021D">
        <w:tc>
          <w:tcPr>
            <w:tcW w:w="707" w:type="dxa"/>
            <w:tcBorders>
              <w:top w:val="single" w:sz="6" w:space="0" w:color="auto"/>
            </w:tcBorders>
            <w:shd w:val="clear" w:color="auto" w:fill="auto"/>
          </w:tcPr>
          <w:p w14:paraId="12572236" w14:textId="77777777" w:rsidR="00EA4725" w:rsidRPr="00441372" w:rsidRDefault="00DB6DF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3C828D7" w14:textId="77777777" w:rsidR="00EA4725" w:rsidRPr="00441372" w:rsidRDefault="00DB6DF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0D394ED" w14:textId="77777777" w:rsidR="00EA4725" w:rsidRPr="0065690F" w:rsidRDefault="00DB6DF3" w:rsidP="00F3021D">
            <w:pPr>
              <w:keepNext/>
              <w:keepLines/>
              <w:rPr>
                <w:bCs/>
              </w:rPr>
            </w:pPr>
            <w:r w:rsidRPr="0065690F">
              <w:rPr>
                <w:bCs/>
              </w:rPr>
              <w:t>Sally Griffin, Coordinator, SPS New Zealand, PO Box 2526, Wellington, New Zealand. Tel</w:t>
            </w:r>
            <w:r>
              <w:rPr>
                <w:bCs/>
              </w:rPr>
              <w:t> </w:t>
            </w:r>
            <w:r w:rsidRPr="0065690F">
              <w:rPr>
                <w:bCs/>
              </w:rPr>
              <w:t xml:space="preserve"> +(64 4) 894 0431; Fax: +(64 4) 894 0733; E-mail: </w:t>
            </w:r>
            <w:hyperlink r:id="rId12" w:history="1">
              <w:r w:rsidRPr="0065690F">
                <w:rPr>
                  <w:bCs/>
                  <w:color w:val="0000FF"/>
                  <w:u w:val="single"/>
                </w:rPr>
                <w:t>sps@mpi.govt.nz</w:t>
              </w:r>
            </w:hyperlink>
          </w:p>
          <w:p w14:paraId="70051340" w14:textId="77777777" w:rsidR="00EA4725" w:rsidRPr="0065690F" w:rsidRDefault="00DB6DF3" w:rsidP="00F3021D">
            <w:pPr>
              <w:keepNext/>
              <w:keepLines/>
              <w:spacing w:after="120"/>
              <w:rPr>
                <w:bCs/>
              </w:rPr>
            </w:pPr>
            <w:r w:rsidRPr="0065690F">
              <w:rPr>
                <w:bCs/>
              </w:rPr>
              <w:t>Website:</w:t>
            </w:r>
            <w:r>
              <w:rPr>
                <w:bCs/>
              </w:rPr>
              <w:t> </w:t>
            </w:r>
            <w:hyperlink r:id="rId13" w:history="1">
              <w:r w:rsidRPr="0065690F">
                <w:rPr>
                  <w:bCs/>
                  <w:color w:val="0000FF"/>
                  <w:u w:val="single"/>
                </w:rPr>
                <w:t>https://www.mpi.govt.nz/importing/overview/access-and-trade-into-new-zealand/world-trade-organization-notifications/</w:t>
              </w:r>
            </w:hyperlink>
            <w:bookmarkEnd w:id="86"/>
          </w:p>
        </w:tc>
      </w:tr>
    </w:tbl>
    <w:p w14:paraId="28114FE5" w14:textId="77777777" w:rsidR="007141CF" w:rsidRPr="00441372" w:rsidRDefault="007141CF" w:rsidP="00441372"/>
    <w:sectPr w:rsidR="007141CF" w:rsidRPr="00441372" w:rsidSect="000D46B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270E" w14:textId="77777777" w:rsidR="00D14C8B" w:rsidRDefault="00DB6DF3">
      <w:r>
        <w:separator/>
      </w:r>
    </w:p>
  </w:endnote>
  <w:endnote w:type="continuationSeparator" w:id="0">
    <w:p w14:paraId="56367D4A" w14:textId="77777777" w:rsidR="00D14C8B" w:rsidRDefault="00DB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92AA" w14:textId="77777777" w:rsidR="00EA4725" w:rsidRPr="000D46B0" w:rsidRDefault="00DB6DF3" w:rsidP="000D46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C02F" w14:textId="77777777" w:rsidR="00EA4725" w:rsidRPr="000D46B0" w:rsidRDefault="00DB6DF3" w:rsidP="000D46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E54E" w14:textId="77777777" w:rsidR="00C863EB" w:rsidRPr="00441372" w:rsidRDefault="00DB6DF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BD4A" w14:textId="77777777" w:rsidR="00D14C8B" w:rsidRDefault="00DB6DF3">
      <w:r>
        <w:separator/>
      </w:r>
    </w:p>
  </w:footnote>
  <w:footnote w:type="continuationSeparator" w:id="0">
    <w:p w14:paraId="707606EF" w14:textId="77777777" w:rsidR="00D14C8B" w:rsidRDefault="00DB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0961" w14:textId="77777777" w:rsidR="000D46B0" w:rsidRPr="000D46B0" w:rsidRDefault="00DB6DF3" w:rsidP="000D46B0">
    <w:pPr>
      <w:pStyle w:val="Header"/>
      <w:pBdr>
        <w:bottom w:val="single" w:sz="4" w:space="1" w:color="auto"/>
      </w:pBdr>
      <w:tabs>
        <w:tab w:val="clear" w:pos="4513"/>
        <w:tab w:val="clear" w:pos="9027"/>
      </w:tabs>
      <w:jc w:val="center"/>
    </w:pPr>
    <w:r w:rsidRPr="000D46B0">
      <w:t>G/SPS/N/NZL/700</w:t>
    </w:r>
  </w:p>
  <w:p w14:paraId="3AF48D1B" w14:textId="77777777" w:rsidR="000D46B0" w:rsidRPr="000D46B0" w:rsidRDefault="000D46B0" w:rsidP="000D46B0">
    <w:pPr>
      <w:pStyle w:val="Header"/>
      <w:pBdr>
        <w:bottom w:val="single" w:sz="4" w:space="1" w:color="auto"/>
      </w:pBdr>
      <w:tabs>
        <w:tab w:val="clear" w:pos="4513"/>
        <w:tab w:val="clear" w:pos="9027"/>
      </w:tabs>
      <w:jc w:val="center"/>
    </w:pPr>
  </w:p>
  <w:p w14:paraId="52D6077E" w14:textId="77777777" w:rsidR="000D46B0" w:rsidRPr="000D46B0" w:rsidRDefault="00DB6DF3" w:rsidP="000D46B0">
    <w:pPr>
      <w:pStyle w:val="Header"/>
      <w:pBdr>
        <w:bottom w:val="single" w:sz="4" w:space="1" w:color="auto"/>
      </w:pBdr>
      <w:tabs>
        <w:tab w:val="clear" w:pos="4513"/>
        <w:tab w:val="clear" w:pos="9027"/>
      </w:tabs>
      <w:jc w:val="center"/>
    </w:pPr>
    <w:r w:rsidRPr="000D46B0">
      <w:t xml:space="preserve">- </w:t>
    </w:r>
    <w:r w:rsidRPr="000D46B0">
      <w:fldChar w:fldCharType="begin"/>
    </w:r>
    <w:r w:rsidRPr="000D46B0">
      <w:instrText xml:space="preserve"> PAGE </w:instrText>
    </w:r>
    <w:r w:rsidRPr="000D46B0">
      <w:fldChar w:fldCharType="separate"/>
    </w:r>
    <w:r w:rsidRPr="000D46B0">
      <w:rPr>
        <w:noProof/>
      </w:rPr>
      <w:t>2</w:t>
    </w:r>
    <w:r w:rsidRPr="000D46B0">
      <w:fldChar w:fldCharType="end"/>
    </w:r>
    <w:r w:rsidRPr="000D46B0">
      <w:t xml:space="preserve"> -</w:t>
    </w:r>
  </w:p>
  <w:p w14:paraId="77EA5FEF" w14:textId="77777777" w:rsidR="00EA4725" w:rsidRPr="000D46B0" w:rsidRDefault="00EA4725" w:rsidP="000D46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B630" w14:textId="77777777" w:rsidR="000D46B0" w:rsidRPr="000D46B0" w:rsidRDefault="00DB6DF3" w:rsidP="000D46B0">
    <w:pPr>
      <w:pStyle w:val="Header"/>
      <w:pBdr>
        <w:bottom w:val="single" w:sz="4" w:space="1" w:color="auto"/>
      </w:pBdr>
      <w:tabs>
        <w:tab w:val="clear" w:pos="4513"/>
        <w:tab w:val="clear" w:pos="9027"/>
      </w:tabs>
      <w:jc w:val="center"/>
    </w:pPr>
    <w:r w:rsidRPr="000D46B0">
      <w:t>G/SPS/N/NZL/700</w:t>
    </w:r>
  </w:p>
  <w:p w14:paraId="1F142947" w14:textId="77777777" w:rsidR="000D46B0" w:rsidRPr="000D46B0" w:rsidRDefault="000D46B0" w:rsidP="000D46B0">
    <w:pPr>
      <w:pStyle w:val="Header"/>
      <w:pBdr>
        <w:bottom w:val="single" w:sz="4" w:space="1" w:color="auto"/>
      </w:pBdr>
      <w:tabs>
        <w:tab w:val="clear" w:pos="4513"/>
        <w:tab w:val="clear" w:pos="9027"/>
      </w:tabs>
      <w:jc w:val="center"/>
    </w:pPr>
  </w:p>
  <w:p w14:paraId="63805A77" w14:textId="77777777" w:rsidR="000D46B0" w:rsidRPr="000D46B0" w:rsidRDefault="00DB6DF3" w:rsidP="000D46B0">
    <w:pPr>
      <w:pStyle w:val="Header"/>
      <w:pBdr>
        <w:bottom w:val="single" w:sz="4" w:space="1" w:color="auto"/>
      </w:pBdr>
      <w:tabs>
        <w:tab w:val="clear" w:pos="4513"/>
        <w:tab w:val="clear" w:pos="9027"/>
      </w:tabs>
      <w:jc w:val="center"/>
    </w:pPr>
    <w:r w:rsidRPr="000D46B0">
      <w:t xml:space="preserve">- </w:t>
    </w:r>
    <w:r w:rsidRPr="000D46B0">
      <w:fldChar w:fldCharType="begin"/>
    </w:r>
    <w:r w:rsidRPr="000D46B0">
      <w:instrText xml:space="preserve"> PAGE </w:instrText>
    </w:r>
    <w:r w:rsidRPr="000D46B0">
      <w:fldChar w:fldCharType="separate"/>
    </w:r>
    <w:r w:rsidRPr="000D46B0">
      <w:rPr>
        <w:noProof/>
      </w:rPr>
      <w:t>2</w:t>
    </w:r>
    <w:r w:rsidRPr="000D46B0">
      <w:fldChar w:fldCharType="end"/>
    </w:r>
    <w:r w:rsidRPr="000D46B0">
      <w:t xml:space="preserve"> -</w:t>
    </w:r>
  </w:p>
  <w:p w14:paraId="4E1B609F" w14:textId="77777777" w:rsidR="00EA4725" w:rsidRPr="000D46B0" w:rsidRDefault="00EA4725" w:rsidP="000D46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7CFB" w14:paraId="023E9E1D" w14:textId="77777777" w:rsidTr="00EE3CAF">
      <w:trPr>
        <w:trHeight w:val="240"/>
        <w:jc w:val="center"/>
      </w:trPr>
      <w:tc>
        <w:tcPr>
          <w:tcW w:w="3794" w:type="dxa"/>
          <w:shd w:val="clear" w:color="auto" w:fill="FFFFFF"/>
          <w:tcMar>
            <w:left w:w="108" w:type="dxa"/>
            <w:right w:w="108" w:type="dxa"/>
          </w:tcMar>
          <w:vAlign w:val="center"/>
        </w:tcPr>
        <w:p w14:paraId="6F3BA21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DC5A458" w14:textId="77777777" w:rsidR="00ED54E0" w:rsidRPr="00EA4725" w:rsidRDefault="00DB6DF3" w:rsidP="00422B6F">
          <w:pPr>
            <w:jc w:val="right"/>
            <w:rPr>
              <w:b/>
              <w:color w:val="FF0000"/>
              <w:szCs w:val="16"/>
            </w:rPr>
          </w:pPr>
          <w:r>
            <w:rPr>
              <w:b/>
              <w:color w:val="FF0000"/>
              <w:szCs w:val="16"/>
            </w:rPr>
            <w:t xml:space="preserve"> </w:t>
          </w:r>
        </w:p>
      </w:tc>
    </w:tr>
    <w:bookmarkEnd w:id="87"/>
    <w:tr w:rsidR="00517CFB" w14:paraId="1F7E6076" w14:textId="77777777" w:rsidTr="00EE3CAF">
      <w:trPr>
        <w:trHeight w:val="213"/>
        <w:jc w:val="center"/>
      </w:trPr>
      <w:tc>
        <w:tcPr>
          <w:tcW w:w="3794" w:type="dxa"/>
          <w:vMerge w:val="restart"/>
          <w:shd w:val="clear" w:color="auto" w:fill="FFFFFF"/>
          <w:tcMar>
            <w:left w:w="0" w:type="dxa"/>
            <w:right w:w="0" w:type="dxa"/>
          </w:tcMar>
        </w:tcPr>
        <w:p w14:paraId="37445F5B" w14:textId="77777777" w:rsidR="00ED54E0" w:rsidRPr="00EA4725" w:rsidRDefault="00DB6DF3" w:rsidP="00422B6F">
          <w:pPr>
            <w:jc w:val="left"/>
          </w:pPr>
          <w:r>
            <w:rPr>
              <w:noProof/>
              <w:lang w:eastAsia="en-GB"/>
            </w:rPr>
            <w:drawing>
              <wp:inline distT="0" distB="0" distL="0" distR="0" wp14:anchorId="645D7C3F" wp14:editId="71745A0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083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0AEEF7" w14:textId="77777777" w:rsidR="00ED54E0" w:rsidRPr="00EA4725" w:rsidRDefault="00ED54E0" w:rsidP="00422B6F">
          <w:pPr>
            <w:jc w:val="right"/>
            <w:rPr>
              <w:b/>
              <w:szCs w:val="16"/>
            </w:rPr>
          </w:pPr>
        </w:p>
      </w:tc>
    </w:tr>
    <w:tr w:rsidR="00517CFB" w14:paraId="158AD055" w14:textId="77777777" w:rsidTr="00EE3CAF">
      <w:trPr>
        <w:trHeight w:val="868"/>
        <w:jc w:val="center"/>
      </w:trPr>
      <w:tc>
        <w:tcPr>
          <w:tcW w:w="3794" w:type="dxa"/>
          <w:vMerge/>
          <w:shd w:val="clear" w:color="auto" w:fill="FFFFFF"/>
          <w:tcMar>
            <w:left w:w="108" w:type="dxa"/>
            <w:right w:w="108" w:type="dxa"/>
          </w:tcMar>
        </w:tcPr>
        <w:p w14:paraId="4E47437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EF419B4" w14:textId="77777777" w:rsidR="000D46B0" w:rsidRDefault="00DB6DF3" w:rsidP="00656ABC">
          <w:pPr>
            <w:jc w:val="right"/>
            <w:rPr>
              <w:b/>
              <w:szCs w:val="16"/>
            </w:rPr>
          </w:pPr>
          <w:bookmarkStart w:id="88" w:name="bmkSymbols"/>
          <w:r>
            <w:rPr>
              <w:b/>
              <w:szCs w:val="16"/>
            </w:rPr>
            <w:t>G/SPS/N/NZL/700</w:t>
          </w:r>
          <w:bookmarkEnd w:id="88"/>
        </w:p>
      </w:tc>
    </w:tr>
    <w:tr w:rsidR="00517CFB" w14:paraId="57DAEC12" w14:textId="77777777" w:rsidTr="00EE3CAF">
      <w:trPr>
        <w:trHeight w:val="240"/>
        <w:jc w:val="center"/>
      </w:trPr>
      <w:tc>
        <w:tcPr>
          <w:tcW w:w="3794" w:type="dxa"/>
          <w:vMerge/>
          <w:shd w:val="clear" w:color="auto" w:fill="FFFFFF"/>
          <w:tcMar>
            <w:left w:w="108" w:type="dxa"/>
            <w:right w:w="108" w:type="dxa"/>
          </w:tcMar>
          <w:vAlign w:val="center"/>
        </w:tcPr>
        <w:p w14:paraId="0966FA5D" w14:textId="77777777" w:rsidR="00ED54E0" w:rsidRPr="00EA4725" w:rsidRDefault="00ED54E0" w:rsidP="00422B6F"/>
      </w:tc>
      <w:tc>
        <w:tcPr>
          <w:tcW w:w="5448" w:type="dxa"/>
          <w:gridSpan w:val="2"/>
          <w:shd w:val="clear" w:color="auto" w:fill="FFFFFF"/>
          <w:tcMar>
            <w:left w:w="108" w:type="dxa"/>
            <w:right w:w="108" w:type="dxa"/>
          </w:tcMar>
          <w:vAlign w:val="center"/>
        </w:tcPr>
        <w:p w14:paraId="4E9F7F13" w14:textId="45297DDC" w:rsidR="00ED54E0" w:rsidRPr="00EA4725" w:rsidRDefault="00DB6DF3" w:rsidP="00422B6F">
          <w:pPr>
            <w:jc w:val="right"/>
            <w:rPr>
              <w:szCs w:val="16"/>
            </w:rPr>
          </w:pPr>
          <w:bookmarkStart w:id="89" w:name="spsDateDistribution"/>
          <w:bookmarkStart w:id="90" w:name="bmkDate"/>
          <w:bookmarkEnd w:id="89"/>
          <w:r>
            <w:rPr>
              <w:szCs w:val="16"/>
            </w:rPr>
            <w:t>26</w:t>
          </w:r>
          <w:r w:rsidRPr="00EA4725">
            <w:rPr>
              <w:szCs w:val="16"/>
            </w:rPr>
            <w:t xml:space="preserve"> October 2022</w:t>
          </w:r>
          <w:bookmarkEnd w:id="90"/>
        </w:p>
      </w:tc>
    </w:tr>
    <w:tr w:rsidR="00517CFB" w14:paraId="6EDF34B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9F4529" w14:textId="73D722C5" w:rsidR="00ED54E0" w:rsidRPr="00EA4725" w:rsidRDefault="00DB6DF3"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CD7AA4">
            <w:rPr>
              <w:color w:val="FF0000"/>
              <w:szCs w:val="16"/>
            </w:rPr>
            <w:t>8047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D2CE878" w14:textId="77777777" w:rsidR="00ED54E0" w:rsidRPr="00EA4725" w:rsidRDefault="00DB6DF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17CFB" w14:paraId="2449A97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F6F4EE" w14:textId="77777777" w:rsidR="00ED54E0" w:rsidRPr="00EA4725" w:rsidRDefault="00DB6DF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41EFFD7" w14:textId="77777777" w:rsidR="00ED54E0" w:rsidRPr="00441372" w:rsidRDefault="00DB6DF3" w:rsidP="00EC687E">
          <w:pPr>
            <w:jc w:val="right"/>
            <w:rPr>
              <w:bCs/>
              <w:szCs w:val="18"/>
            </w:rPr>
          </w:pPr>
          <w:bookmarkStart w:id="95" w:name="bmkLanguage"/>
          <w:r>
            <w:rPr>
              <w:bCs/>
              <w:szCs w:val="18"/>
            </w:rPr>
            <w:t>Original: English</w:t>
          </w:r>
          <w:bookmarkEnd w:id="95"/>
        </w:p>
      </w:tc>
    </w:tr>
  </w:tbl>
  <w:p w14:paraId="38F7AD6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DAF4DE">
      <w:start w:val="1"/>
      <w:numFmt w:val="decimal"/>
      <w:pStyle w:val="SummaryText"/>
      <w:lvlText w:val="%1."/>
      <w:lvlJc w:val="left"/>
      <w:pPr>
        <w:ind w:left="360" w:hanging="360"/>
      </w:pPr>
    </w:lvl>
    <w:lvl w:ilvl="1" w:tplc="6D34D39C" w:tentative="1">
      <w:start w:val="1"/>
      <w:numFmt w:val="lowerLetter"/>
      <w:lvlText w:val="%2."/>
      <w:lvlJc w:val="left"/>
      <w:pPr>
        <w:ind w:left="1080" w:hanging="360"/>
      </w:pPr>
    </w:lvl>
    <w:lvl w:ilvl="2" w:tplc="80AA9AB0" w:tentative="1">
      <w:start w:val="1"/>
      <w:numFmt w:val="lowerRoman"/>
      <w:lvlText w:val="%3."/>
      <w:lvlJc w:val="right"/>
      <w:pPr>
        <w:ind w:left="1800" w:hanging="180"/>
      </w:pPr>
    </w:lvl>
    <w:lvl w:ilvl="3" w:tplc="F094F3D8" w:tentative="1">
      <w:start w:val="1"/>
      <w:numFmt w:val="decimal"/>
      <w:lvlText w:val="%4."/>
      <w:lvlJc w:val="left"/>
      <w:pPr>
        <w:ind w:left="2520" w:hanging="360"/>
      </w:pPr>
    </w:lvl>
    <w:lvl w:ilvl="4" w:tplc="648A6C5C" w:tentative="1">
      <w:start w:val="1"/>
      <w:numFmt w:val="lowerLetter"/>
      <w:lvlText w:val="%5."/>
      <w:lvlJc w:val="left"/>
      <w:pPr>
        <w:ind w:left="3240" w:hanging="360"/>
      </w:pPr>
    </w:lvl>
    <w:lvl w:ilvl="5" w:tplc="782CD214" w:tentative="1">
      <w:start w:val="1"/>
      <w:numFmt w:val="lowerRoman"/>
      <w:lvlText w:val="%6."/>
      <w:lvlJc w:val="right"/>
      <w:pPr>
        <w:ind w:left="3960" w:hanging="180"/>
      </w:pPr>
    </w:lvl>
    <w:lvl w:ilvl="6" w:tplc="C4EE7D40" w:tentative="1">
      <w:start w:val="1"/>
      <w:numFmt w:val="decimal"/>
      <w:lvlText w:val="%7."/>
      <w:lvlJc w:val="left"/>
      <w:pPr>
        <w:ind w:left="4680" w:hanging="360"/>
      </w:pPr>
    </w:lvl>
    <w:lvl w:ilvl="7" w:tplc="9F7CFA5A" w:tentative="1">
      <w:start w:val="1"/>
      <w:numFmt w:val="lowerLetter"/>
      <w:lvlText w:val="%8."/>
      <w:lvlJc w:val="left"/>
      <w:pPr>
        <w:ind w:left="5400" w:hanging="360"/>
      </w:pPr>
    </w:lvl>
    <w:lvl w:ilvl="8" w:tplc="FE5EE6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46B0"/>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7CFB"/>
    <w:rsid w:val="005336B8"/>
    <w:rsid w:val="00547B5F"/>
    <w:rsid w:val="005B04B9"/>
    <w:rsid w:val="005B68C7"/>
    <w:rsid w:val="005B7054"/>
    <w:rsid w:val="005C04C1"/>
    <w:rsid w:val="005D5981"/>
    <w:rsid w:val="005E6F8D"/>
    <w:rsid w:val="005F30CB"/>
    <w:rsid w:val="00612644"/>
    <w:rsid w:val="006308C5"/>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3ED5"/>
    <w:rsid w:val="00C863EB"/>
    <w:rsid w:val="00CB7C49"/>
    <w:rsid w:val="00CD7AA4"/>
    <w:rsid w:val="00CD7D97"/>
    <w:rsid w:val="00CE3EE6"/>
    <w:rsid w:val="00CE4BA1"/>
    <w:rsid w:val="00D000C7"/>
    <w:rsid w:val="00D14C8B"/>
    <w:rsid w:val="00D52A9D"/>
    <w:rsid w:val="00D55AAD"/>
    <w:rsid w:val="00D66911"/>
    <w:rsid w:val="00D747AE"/>
    <w:rsid w:val="00D76A9E"/>
    <w:rsid w:val="00D9226C"/>
    <w:rsid w:val="00DA20BD"/>
    <w:rsid w:val="00DB122C"/>
    <w:rsid w:val="00DB6DF3"/>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4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NZL/22_6934_02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2/SPS/NZL/22_6934_01_e.pdf" TargetMode="External"/><Relationship Id="rId12" Type="http://schemas.openxmlformats.org/officeDocument/2006/relationships/hyperlink" Target="mailto:sps@mpi.govt.n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ps@mpi.govt.n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mbers.wto.org/crnattachments/2022/SPS/NZL/22_6934_03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545</Words>
  <Characters>3564</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2022-10-26T10:03:00Z</dcterms:created>
  <dcterms:modified xsi:type="dcterms:W3CDTF">2022-10-26T10:48:00Z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G/SPS/N/NZL/700</vt:lpwstr>
  </property>
  <property fmtid="{D5CDD505-2E9C-101B-9397-08002B2CF9AE}" pid="3" name="TitusGUID">
    <vt:lpwstr>1a9a1b13-43f9-4962-8c2c-56cddb4bc0f9</vt:lpwstr>
  </property>
  <property fmtid="{D5CDD505-2E9C-101B-9397-08002B2CF9AE}" pid="4" name="WTOCLASSIFICATION">
    <vt:lpwstr>WTO OFFICIAL</vt:lpwstr>
  </property>
</Properties>
</file>